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574D0" w14:textId="77777777" w:rsidR="00D943CD" w:rsidRDefault="00D943CD">
      <w:pPr>
        <w:rPr>
          <w:rFonts w:hint="eastAsia"/>
        </w:rPr>
      </w:pPr>
      <w:r>
        <w:rPr>
          <w:rFonts w:hint="eastAsia"/>
        </w:rPr>
        <w:t>Ren Tou：人体的指挥中心</w:t>
      </w:r>
    </w:p>
    <w:p w14:paraId="7A851031" w14:textId="77777777" w:rsidR="00D943CD" w:rsidRDefault="00D943CD">
      <w:pPr>
        <w:rPr>
          <w:rFonts w:hint="eastAsia"/>
        </w:rPr>
      </w:pPr>
      <w:r>
        <w:rPr>
          <w:rFonts w:hint="eastAsia"/>
        </w:rPr>
        <w:t>在汉语拼音中，“人头”的发音为“rén tóu”。人头，作为人体最为重要的部分之一，承载着五官和大脑，是感知世界、思考与决策的核心所在。头部不仅决定了我们的外貌特征，也是我们表达情感的主要窗口。眼睛、鼻子、嘴巴等器官赋予了人类视觉、嗅觉、味觉的能力，而耳朵则使我们能够听到声音。这一切感官信息都会被传递给位于颅腔内的大脑，由它进行处理并作出反应。</w:t>
      </w:r>
    </w:p>
    <w:p w14:paraId="5326FE6D" w14:textId="77777777" w:rsidR="00D943CD" w:rsidRDefault="00D943CD">
      <w:pPr>
        <w:rPr>
          <w:rFonts w:hint="eastAsia"/>
        </w:rPr>
      </w:pPr>
    </w:p>
    <w:p w14:paraId="602B2BF8" w14:textId="77777777" w:rsidR="00D943CD" w:rsidRDefault="00D943CD">
      <w:pPr>
        <w:rPr>
          <w:rFonts w:hint="eastAsia"/>
        </w:rPr>
      </w:pPr>
      <w:r>
        <w:rPr>
          <w:rFonts w:hint="eastAsia"/>
        </w:rPr>
        <w:t>大脑：智慧的源泉</w:t>
      </w:r>
    </w:p>
    <w:p w14:paraId="7DA35C1E" w14:textId="77777777" w:rsidR="00D943CD" w:rsidRDefault="00D943CD">
      <w:pPr>
        <w:rPr>
          <w:rFonts w:hint="eastAsia"/>
        </w:rPr>
      </w:pPr>
      <w:r>
        <w:rPr>
          <w:rFonts w:hint="eastAsia"/>
        </w:rPr>
        <w:t>大脑是人体最复杂的器官，它包含了大约860亿个神经元，这些神经细胞通过突触连接形成庞大的网络，负责协调身体的所有活动。大脑皮层分为四个主要区域——额叶、顶叶、颞叶和枕叶，每个区域都有其特定的功能。例如，额叶涉及计划复杂认知行为、个性表达以及决策制定；而枕叶则是视觉处理的关键部位。脑干控制着基本的生命体征如心跳和呼吸，小脑则帮助维持平衡和协调运动。</w:t>
      </w:r>
    </w:p>
    <w:p w14:paraId="6CE83C9A" w14:textId="77777777" w:rsidR="00D943CD" w:rsidRDefault="00D943CD">
      <w:pPr>
        <w:rPr>
          <w:rFonts w:hint="eastAsia"/>
        </w:rPr>
      </w:pPr>
    </w:p>
    <w:p w14:paraId="0A957CE7" w14:textId="77777777" w:rsidR="00D943CD" w:rsidRDefault="00D943CD">
      <w:pPr>
        <w:rPr>
          <w:rFonts w:hint="eastAsia"/>
        </w:rPr>
      </w:pPr>
      <w:r>
        <w:rPr>
          <w:rFonts w:hint="eastAsia"/>
        </w:rPr>
        <w:t>面部表情：内心世界的镜子</w:t>
      </w:r>
    </w:p>
    <w:p w14:paraId="0BDB039B" w14:textId="77777777" w:rsidR="00D943CD" w:rsidRDefault="00D943CD">
      <w:pPr>
        <w:rPr>
          <w:rFonts w:hint="eastAsia"/>
        </w:rPr>
      </w:pPr>
      <w:r>
        <w:rPr>
          <w:rFonts w:hint="eastAsia"/>
        </w:rPr>
        <w:t>除了是感觉和思维的中枢外，人头还是社交互动的重要媒介。面部表情可以传达丰富的情感信息，从喜悦到悲伤，从愤怒到惊讶。微笑是一种普遍认可的友好信号，它能跨越语言障碍促进人际交流。眉毛的位置变化、嘴角的上扬或下垂都能微妙地改变一个人的表情，从而影响他人对他的理解。这种非言语沟通方式对于建立社会关系至关重要。</w:t>
      </w:r>
    </w:p>
    <w:p w14:paraId="0889F098" w14:textId="77777777" w:rsidR="00D943CD" w:rsidRDefault="00D943CD">
      <w:pPr>
        <w:rPr>
          <w:rFonts w:hint="eastAsia"/>
        </w:rPr>
      </w:pPr>
    </w:p>
    <w:p w14:paraId="54EC489D" w14:textId="77777777" w:rsidR="00D943CD" w:rsidRDefault="00D943CD">
      <w:pPr>
        <w:rPr>
          <w:rFonts w:hint="eastAsia"/>
        </w:rPr>
      </w:pPr>
      <w:r>
        <w:rPr>
          <w:rFonts w:hint="eastAsia"/>
        </w:rPr>
        <w:t>头发：个人风格的标志</w:t>
      </w:r>
    </w:p>
    <w:p w14:paraId="3388941A" w14:textId="77777777" w:rsidR="00D943CD" w:rsidRDefault="00D943CD">
      <w:pPr>
        <w:rPr>
          <w:rFonts w:hint="eastAsia"/>
        </w:rPr>
      </w:pPr>
      <w:r>
        <w:rPr>
          <w:rFonts w:hint="eastAsia"/>
        </w:rPr>
        <w:t>环绕着头部的是头发，它是个人形象的重要组成部分。头发的颜色、长度、质地各异，既反映了遗传背景又体现了文化差异和个人喜好。在许多文化中，头发还具有象征意义，比如在中国古代，男子成年后会束发表示成熟；而在一些宗教仪式里，剃度则意味着放弃世俗身份。无论长短曲直，健康的秀发往往给人留下良好的第一印象。</w:t>
      </w:r>
    </w:p>
    <w:p w14:paraId="2132F9C9" w14:textId="77777777" w:rsidR="00D943CD" w:rsidRDefault="00D943CD">
      <w:pPr>
        <w:rPr>
          <w:rFonts w:hint="eastAsia"/>
        </w:rPr>
      </w:pPr>
    </w:p>
    <w:p w14:paraId="4F0AE0EE" w14:textId="77777777" w:rsidR="00D943CD" w:rsidRDefault="00D943CD">
      <w:pPr>
        <w:rPr>
          <w:rFonts w:hint="eastAsia"/>
        </w:rPr>
      </w:pPr>
      <w:r>
        <w:rPr>
          <w:rFonts w:hint="eastAsia"/>
        </w:rPr>
        <w:t>保护与健康：珍视你的头部</w:t>
      </w:r>
    </w:p>
    <w:p w14:paraId="3041039A" w14:textId="77777777" w:rsidR="00D943CD" w:rsidRDefault="00D943CD">
      <w:pPr>
        <w:rPr>
          <w:rFonts w:hint="eastAsia"/>
        </w:rPr>
      </w:pPr>
      <w:r>
        <w:rPr>
          <w:rFonts w:hint="eastAsia"/>
        </w:rPr>
        <w:t>由于头部集中了许多关键器官，因此保持它的健康非常重要。正确的姿势有助于减轻颈部压力，预防头痛等问题。定期检查视力和听力可以帮助及时发现潜在问题。合理饮食和充足睡眠也有利于维护大脑功能。戴头盔等防护措施可以在从事高风险活动时提供额外的安全保障。关注头部健康就是投资于整体生活质量。</w:t>
      </w:r>
    </w:p>
    <w:p w14:paraId="6B048C10" w14:textId="77777777" w:rsidR="00D943CD" w:rsidRDefault="00D943CD">
      <w:pPr>
        <w:rPr>
          <w:rFonts w:hint="eastAsia"/>
        </w:rPr>
      </w:pPr>
    </w:p>
    <w:p w14:paraId="099B7FF9" w14:textId="77777777" w:rsidR="00D943CD" w:rsidRDefault="00D943CD">
      <w:pPr>
        <w:rPr>
          <w:rFonts w:hint="eastAsia"/>
        </w:rPr>
      </w:pPr>
      <w:r>
        <w:rPr>
          <w:rFonts w:hint="eastAsia"/>
        </w:rPr>
        <w:t>最后的总结</w:t>
      </w:r>
    </w:p>
    <w:p w14:paraId="00E1196C" w14:textId="77777777" w:rsidR="00D943CD" w:rsidRDefault="00D943CD">
      <w:pPr>
        <w:rPr>
          <w:rFonts w:hint="eastAsia"/>
        </w:rPr>
      </w:pPr>
      <w:r>
        <w:rPr>
          <w:rFonts w:hint="eastAsia"/>
        </w:rPr>
        <w:t>人头不仅是人体结构中的精华部分，更是一个多功能平台，集成了感觉输入、认知处理、情感表达和社会交往等多种功能于一体。了解和珍惜这一珍贵的生物构造，将有助于我们更好地认识自己，并在日常生活中做出更加明智的选择。</w:t>
      </w:r>
    </w:p>
    <w:p w14:paraId="47B11847" w14:textId="77777777" w:rsidR="00D943CD" w:rsidRDefault="00D943CD">
      <w:pPr>
        <w:rPr>
          <w:rFonts w:hint="eastAsia"/>
        </w:rPr>
      </w:pPr>
    </w:p>
    <w:p w14:paraId="618647EF" w14:textId="77777777" w:rsidR="00D943CD" w:rsidRDefault="00D943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87EEA1" w14:textId="6FFD3FD2" w:rsidR="002D6063" w:rsidRDefault="002D6063"/>
    <w:sectPr w:rsidR="002D6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63"/>
    <w:rsid w:val="002D6063"/>
    <w:rsid w:val="00866415"/>
    <w:rsid w:val="00D9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C8954-547A-486F-BD69-D2ACFFAE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