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909C0" w14:textId="77777777" w:rsidR="004F2B93" w:rsidRDefault="004F2B93">
      <w:pPr>
        <w:rPr>
          <w:rFonts w:hint="eastAsia"/>
        </w:rPr>
      </w:pPr>
      <w:r>
        <w:rPr>
          <w:rFonts w:hint="eastAsia"/>
        </w:rPr>
        <w:t>ZHOU的拼音大写怎么写</w:t>
      </w:r>
    </w:p>
    <w:p w14:paraId="39F3A5FF" w14:textId="77777777" w:rsidR="004F2B93" w:rsidRDefault="004F2B93">
      <w:pPr>
        <w:rPr>
          <w:rFonts w:hint="eastAsia"/>
        </w:rPr>
      </w:pPr>
      <w:r>
        <w:rPr>
          <w:rFonts w:hint="eastAsia"/>
        </w:rPr>
        <w:t>在汉语拼音系统中，每个汉字都有对应的拼音表示法，这是用来标注汉字读音的一种方法。当提到“周”的拼音大写形式时，我们首先要知道“周”字的基本拼音是“zhou”。根据汉语拼音书写规范，当我们需要将拼音字母全部转换为大写时，我们只需要简单地把每个小写字母转换成对应的大写字母。</w:t>
      </w:r>
    </w:p>
    <w:p w14:paraId="09A2DF9B" w14:textId="77777777" w:rsidR="004F2B93" w:rsidRDefault="004F2B93">
      <w:pPr>
        <w:rPr>
          <w:rFonts w:hint="eastAsia"/>
        </w:rPr>
      </w:pPr>
    </w:p>
    <w:p w14:paraId="7B4C3350" w14:textId="77777777" w:rsidR="004F2B93" w:rsidRDefault="004F2B93">
      <w:pPr>
        <w:rPr>
          <w:rFonts w:hint="eastAsia"/>
        </w:rPr>
      </w:pPr>
      <w:r>
        <w:rPr>
          <w:rFonts w:hint="eastAsia"/>
        </w:rPr>
        <w:t>遵循汉语拼音规则</w:t>
      </w:r>
    </w:p>
    <w:p w14:paraId="120B7C89" w14:textId="77777777" w:rsidR="004F2B93" w:rsidRDefault="004F2B93">
      <w:pPr>
        <w:rPr>
          <w:rFonts w:hint="eastAsia"/>
        </w:rPr>
      </w:pPr>
      <w:r>
        <w:rPr>
          <w:rFonts w:hint="eastAsia"/>
        </w:rPr>
        <w:t>汉语拼音方案规定了如何正确拼写和使用拼音。一般情况下，拼音是以小写的形式出现，仅在特定情境下使用大写。例如，在人名、地名或者句子开头的第一个字母应当大写。所以，“周”的拼音大写形式会写作“ZHOU”。值得注意的是，拼音中的声调符号通常不会被大写化，因为它们不是字母而是辅助发音的符号。</w:t>
      </w:r>
    </w:p>
    <w:p w14:paraId="0DC315D7" w14:textId="77777777" w:rsidR="004F2B93" w:rsidRDefault="004F2B93">
      <w:pPr>
        <w:rPr>
          <w:rFonts w:hint="eastAsia"/>
        </w:rPr>
      </w:pPr>
    </w:p>
    <w:p w14:paraId="2439CADB" w14:textId="77777777" w:rsidR="004F2B93" w:rsidRDefault="004F2B93">
      <w:pPr>
        <w:rPr>
          <w:rFonts w:hint="eastAsia"/>
        </w:rPr>
      </w:pPr>
      <w:r>
        <w:rPr>
          <w:rFonts w:hint="eastAsia"/>
        </w:rPr>
        <w:t>应用场景</w:t>
      </w:r>
    </w:p>
    <w:p w14:paraId="10C27452" w14:textId="77777777" w:rsidR="004F2B93" w:rsidRDefault="004F2B93">
      <w:pPr>
        <w:rPr>
          <w:rFonts w:hint="eastAsia"/>
        </w:rPr>
      </w:pPr>
      <w:r>
        <w:rPr>
          <w:rFonts w:hint="eastAsia"/>
        </w:rPr>
        <w:t>在实际应用中，比如填写表格、护照信息或是正式文件时，有时会要求以全大写的拼音来表示中文名字或地名。“周”的大写拼音“ZHOU”就会在这种场合下被使用。在制作招牌、广告牌等需要强调的地方，也可能会用到全大写的拼音。这种形式不仅使文字更加醒目，而且有助于国际交流，让不懂中文的人也能通过拉丁字母了解一些基本信息。</w:t>
      </w:r>
    </w:p>
    <w:p w14:paraId="6D603B7E" w14:textId="77777777" w:rsidR="004F2B93" w:rsidRDefault="004F2B93">
      <w:pPr>
        <w:rPr>
          <w:rFonts w:hint="eastAsia"/>
        </w:rPr>
      </w:pPr>
    </w:p>
    <w:p w14:paraId="20F16817" w14:textId="77777777" w:rsidR="004F2B93" w:rsidRDefault="004F2B93">
      <w:pPr>
        <w:rPr>
          <w:rFonts w:hint="eastAsia"/>
        </w:rPr>
      </w:pPr>
      <w:r>
        <w:rPr>
          <w:rFonts w:hint="eastAsia"/>
        </w:rPr>
        <w:t>文化背景下的意义</w:t>
      </w:r>
    </w:p>
    <w:p w14:paraId="34D95CB9" w14:textId="77777777" w:rsidR="004F2B93" w:rsidRDefault="004F2B93">
      <w:pPr>
        <w:rPr>
          <w:rFonts w:hint="eastAsia"/>
        </w:rPr>
      </w:pPr>
      <w:r>
        <w:rPr>
          <w:rFonts w:hint="eastAsia"/>
        </w:rPr>
        <w:t>“周”这个姓氏在中国非常普遍，有着悠久的历史和丰富的文化内涵。从古代的周朝开始，“周”就成为中国历史上重要的一个姓氏来源。当我们将“周”的拼音转换为大写形式时，它不仅仅是一个简单的语言学转换，更是一种对传统文化尊重的体现。在对外交流日益频繁的今天，正确的拼音书写方式也是传播中国文化的一个重要方面。</w:t>
      </w:r>
    </w:p>
    <w:p w14:paraId="1A334109" w14:textId="77777777" w:rsidR="004F2B93" w:rsidRDefault="004F2B93">
      <w:pPr>
        <w:rPr>
          <w:rFonts w:hint="eastAsia"/>
        </w:rPr>
      </w:pPr>
    </w:p>
    <w:p w14:paraId="6D3596D5" w14:textId="77777777" w:rsidR="004F2B93" w:rsidRDefault="004F2B93">
      <w:pPr>
        <w:rPr>
          <w:rFonts w:hint="eastAsia"/>
        </w:rPr>
      </w:pPr>
      <w:r>
        <w:rPr>
          <w:rFonts w:hint="eastAsia"/>
        </w:rPr>
        <w:t>最后的总结</w:t>
      </w:r>
    </w:p>
    <w:p w14:paraId="5C0AE330" w14:textId="77777777" w:rsidR="004F2B93" w:rsidRDefault="004F2B93">
      <w:pPr>
        <w:rPr>
          <w:rFonts w:hint="eastAsia"/>
        </w:rPr>
      </w:pPr>
      <w:r>
        <w:rPr>
          <w:rFonts w:hint="eastAsia"/>
        </w:rPr>
        <w:t>“周”的拼音大写形式为“ZHOU”，这一书写方式既符合汉语拼音的标准，又能在各种正式场合中得到恰当的应用。它还承载着一定的历史文化价值，是中国与世界沟通桥梁的一部分。正确理解和使用这样的书写规则，对于促进文化交流和个人发展都有着积极的意义。</w:t>
      </w:r>
    </w:p>
    <w:p w14:paraId="183E3749" w14:textId="77777777" w:rsidR="004F2B93" w:rsidRDefault="004F2B93">
      <w:pPr>
        <w:rPr>
          <w:rFonts w:hint="eastAsia"/>
        </w:rPr>
      </w:pPr>
    </w:p>
    <w:p w14:paraId="56E08DAA" w14:textId="77777777" w:rsidR="004F2B93" w:rsidRDefault="004F2B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CBDFA5" w14:textId="74DCD4E7" w:rsidR="00B34515" w:rsidRDefault="00B34515"/>
    <w:sectPr w:rsidR="00B34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515"/>
    <w:rsid w:val="00230453"/>
    <w:rsid w:val="004F2B93"/>
    <w:rsid w:val="00B3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E787D-11BE-4056-93F4-B744B0A7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