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A8DA8" w14:textId="77777777" w:rsidR="001666E1" w:rsidRDefault="001666E1">
      <w:pPr>
        <w:rPr>
          <w:rFonts w:hint="eastAsia"/>
        </w:rPr>
      </w:pPr>
    </w:p>
    <w:p w14:paraId="16A34809" w14:textId="77777777" w:rsidR="001666E1" w:rsidRDefault="001666E1">
      <w:pPr>
        <w:rPr>
          <w:rFonts w:hint="eastAsia"/>
        </w:rPr>
      </w:pPr>
      <w:r>
        <w:rPr>
          <w:rFonts w:hint="eastAsia"/>
        </w:rPr>
        <w:tab/>
        <w:t>央告 yāng gào</w:t>
      </w:r>
    </w:p>
    <w:p w14:paraId="124CF3B2" w14:textId="77777777" w:rsidR="001666E1" w:rsidRDefault="001666E1">
      <w:pPr>
        <w:rPr>
          <w:rFonts w:hint="eastAsia"/>
        </w:rPr>
      </w:pPr>
    </w:p>
    <w:p w14:paraId="4D044FA5" w14:textId="77777777" w:rsidR="001666E1" w:rsidRDefault="001666E1">
      <w:pPr>
        <w:rPr>
          <w:rFonts w:hint="eastAsia"/>
        </w:rPr>
      </w:pPr>
    </w:p>
    <w:p w14:paraId="230D7BB1" w14:textId="77777777" w:rsidR="001666E1" w:rsidRDefault="001666E1">
      <w:pPr>
        <w:rPr>
          <w:rFonts w:hint="eastAsia"/>
        </w:rPr>
      </w:pPr>
      <w:r>
        <w:rPr>
          <w:rFonts w:hint="eastAsia"/>
        </w:rPr>
        <w:tab/>
        <w:t>“央告”（yāng gào）是中国汉语中的一个词语，它在不同的语境中有着特定的含义和用途。通常情况下，“央告”指的是恳求或请求某人做某事，带有较为强烈的请求意味，往往是在较为紧急或者重要的情况下使用。这个词语体现了中文语言表达中的一种礼貌与尊重的态度，同时也反映了说话者对于对方的期望和自己的迫切需求。</w:t>
      </w:r>
    </w:p>
    <w:p w14:paraId="0DC2B83D" w14:textId="77777777" w:rsidR="001666E1" w:rsidRDefault="001666E1">
      <w:pPr>
        <w:rPr>
          <w:rFonts w:hint="eastAsia"/>
        </w:rPr>
      </w:pPr>
    </w:p>
    <w:p w14:paraId="07D59099" w14:textId="77777777" w:rsidR="001666E1" w:rsidRDefault="001666E1">
      <w:pPr>
        <w:rPr>
          <w:rFonts w:hint="eastAsia"/>
        </w:rPr>
      </w:pPr>
    </w:p>
    <w:p w14:paraId="02663ACF" w14:textId="77777777" w:rsidR="001666E1" w:rsidRDefault="001666E1">
      <w:pPr>
        <w:rPr>
          <w:rFonts w:hint="eastAsia"/>
        </w:rPr>
      </w:pPr>
    </w:p>
    <w:p w14:paraId="18E56B28" w14:textId="77777777" w:rsidR="001666E1" w:rsidRDefault="001666E1">
      <w:pPr>
        <w:rPr>
          <w:rFonts w:hint="eastAsia"/>
        </w:rPr>
      </w:pPr>
      <w:r>
        <w:rPr>
          <w:rFonts w:hint="eastAsia"/>
        </w:rPr>
        <w:tab/>
        <w:t>央告的历史渊源</w:t>
      </w:r>
    </w:p>
    <w:p w14:paraId="7C02D1B0" w14:textId="77777777" w:rsidR="001666E1" w:rsidRDefault="001666E1">
      <w:pPr>
        <w:rPr>
          <w:rFonts w:hint="eastAsia"/>
        </w:rPr>
      </w:pPr>
    </w:p>
    <w:p w14:paraId="313EAA12" w14:textId="77777777" w:rsidR="001666E1" w:rsidRDefault="001666E1">
      <w:pPr>
        <w:rPr>
          <w:rFonts w:hint="eastAsia"/>
        </w:rPr>
      </w:pPr>
    </w:p>
    <w:p w14:paraId="3A730B5B" w14:textId="77777777" w:rsidR="001666E1" w:rsidRDefault="001666E1">
      <w:pPr>
        <w:rPr>
          <w:rFonts w:hint="eastAsia"/>
        </w:rPr>
      </w:pPr>
      <w:r>
        <w:rPr>
          <w:rFonts w:hint="eastAsia"/>
        </w:rPr>
        <w:tab/>
        <w:t>从历史的角度来看，“央告”一词的使用可以追溯到古代中国。在中国古代文献中，我们经常可以看到君主向大臣询问意见，或是臣子向上级提出请求时使用“央告”这样的词汇。这种用法不仅体现了上下级之间的关系，也展示了古代社会中人际交往的礼仪规范。随着时间的发展，“央告”的含义逐渐丰富，成为了现代汉语中表达恳切请求的一个常用词汇。</w:t>
      </w:r>
    </w:p>
    <w:p w14:paraId="69785392" w14:textId="77777777" w:rsidR="001666E1" w:rsidRDefault="001666E1">
      <w:pPr>
        <w:rPr>
          <w:rFonts w:hint="eastAsia"/>
        </w:rPr>
      </w:pPr>
    </w:p>
    <w:p w14:paraId="32A669B3" w14:textId="77777777" w:rsidR="001666E1" w:rsidRDefault="001666E1">
      <w:pPr>
        <w:rPr>
          <w:rFonts w:hint="eastAsia"/>
        </w:rPr>
      </w:pPr>
    </w:p>
    <w:p w14:paraId="541BFA02" w14:textId="77777777" w:rsidR="001666E1" w:rsidRDefault="001666E1">
      <w:pPr>
        <w:rPr>
          <w:rFonts w:hint="eastAsia"/>
        </w:rPr>
      </w:pPr>
    </w:p>
    <w:p w14:paraId="1B8C538A" w14:textId="77777777" w:rsidR="001666E1" w:rsidRDefault="001666E1">
      <w:pPr>
        <w:rPr>
          <w:rFonts w:hint="eastAsia"/>
        </w:rPr>
      </w:pPr>
      <w:r>
        <w:rPr>
          <w:rFonts w:hint="eastAsia"/>
        </w:rPr>
        <w:tab/>
        <w:t>央告的现代意义</w:t>
      </w:r>
    </w:p>
    <w:p w14:paraId="124118CC" w14:textId="77777777" w:rsidR="001666E1" w:rsidRDefault="001666E1">
      <w:pPr>
        <w:rPr>
          <w:rFonts w:hint="eastAsia"/>
        </w:rPr>
      </w:pPr>
    </w:p>
    <w:p w14:paraId="303848D3" w14:textId="77777777" w:rsidR="001666E1" w:rsidRDefault="001666E1">
      <w:pPr>
        <w:rPr>
          <w:rFonts w:hint="eastAsia"/>
        </w:rPr>
      </w:pPr>
    </w:p>
    <w:p w14:paraId="59CAD012" w14:textId="77777777" w:rsidR="001666E1" w:rsidRDefault="001666E1">
      <w:pPr>
        <w:rPr>
          <w:rFonts w:hint="eastAsia"/>
        </w:rPr>
      </w:pPr>
      <w:r>
        <w:rPr>
          <w:rFonts w:hint="eastAsia"/>
        </w:rPr>
        <w:tab/>
        <w:t>在现代社会，“央告”依然保持着其传统的含义，即在面对重要或紧急情况时，以一种非常真诚和恳切的方式请求他人的帮助或支持。这种表达方式在日常交流、文学创作乃至正式场合都有所体现。例如，在家庭中，孩子可能会央告父母同意他们参加一次远足；在工作中，员工可能央告上司给予一个项目的机会。无论是在哪种情境下，“央告”都传递了一种强烈的愿望和对结果的重视。</w:t>
      </w:r>
    </w:p>
    <w:p w14:paraId="2BF1946B" w14:textId="77777777" w:rsidR="001666E1" w:rsidRDefault="001666E1">
      <w:pPr>
        <w:rPr>
          <w:rFonts w:hint="eastAsia"/>
        </w:rPr>
      </w:pPr>
    </w:p>
    <w:p w14:paraId="02FE5E7F" w14:textId="77777777" w:rsidR="001666E1" w:rsidRDefault="001666E1">
      <w:pPr>
        <w:rPr>
          <w:rFonts w:hint="eastAsia"/>
        </w:rPr>
      </w:pPr>
    </w:p>
    <w:p w14:paraId="6FB6B64C" w14:textId="77777777" w:rsidR="001666E1" w:rsidRDefault="001666E1">
      <w:pPr>
        <w:rPr>
          <w:rFonts w:hint="eastAsia"/>
        </w:rPr>
      </w:pPr>
    </w:p>
    <w:p w14:paraId="7498B0CF" w14:textId="77777777" w:rsidR="001666E1" w:rsidRDefault="001666E1">
      <w:pPr>
        <w:rPr>
          <w:rFonts w:hint="eastAsia"/>
        </w:rPr>
      </w:pPr>
      <w:r>
        <w:rPr>
          <w:rFonts w:hint="eastAsia"/>
        </w:rPr>
        <w:tab/>
        <w:t>央告在文学作品中的运用</w:t>
      </w:r>
    </w:p>
    <w:p w14:paraId="17DE2B46" w14:textId="77777777" w:rsidR="001666E1" w:rsidRDefault="001666E1">
      <w:pPr>
        <w:rPr>
          <w:rFonts w:hint="eastAsia"/>
        </w:rPr>
      </w:pPr>
    </w:p>
    <w:p w14:paraId="3F744037" w14:textId="77777777" w:rsidR="001666E1" w:rsidRDefault="001666E1">
      <w:pPr>
        <w:rPr>
          <w:rFonts w:hint="eastAsia"/>
        </w:rPr>
      </w:pPr>
    </w:p>
    <w:p w14:paraId="79A33B00" w14:textId="77777777" w:rsidR="001666E1" w:rsidRDefault="001666E1">
      <w:pPr>
        <w:rPr>
          <w:rFonts w:hint="eastAsia"/>
        </w:rPr>
      </w:pPr>
      <w:r>
        <w:rPr>
          <w:rFonts w:hint="eastAsia"/>
        </w:rPr>
        <w:tab/>
        <w:t>“央告”作为文学创作中的一个重要元素，经常被用来描绘人物之间的情感交流和心理活动。通过细腻地刻画人物央告的情景，作者能够有效地展现角色的性格特点以及故事背景下的社会文化氛围。在许多著名的小说、戏剧和诗歌中，央告场景不仅增加了作品的情感深度，也为读者提供了更加生动的故事体验。</w:t>
      </w:r>
    </w:p>
    <w:p w14:paraId="63E52276" w14:textId="77777777" w:rsidR="001666E1" w:rsidRDefault="001666E1">
      <w:pPr>
        <w:rPr>
          <w:rFonts w:hint="eastAsia"/>
        </w:rPr>
      </w:pPr>
    </w:p>
    <w:p w14:paraId="79C66DFE" w14:textId="77777777" w:rsidR="001666E1" w:rsidRDefault="001666E1">
      <w:pPr>
        <w:rPr>
          <w:rFonts w:hint="eastAsia"/>
        </w:rPr>
      </w:pPr>
    </w:p>
    <w:p w14:paraId="7F19E172" w14:textId="77777777" w:rsidR="001666E1" w:rsidRDefault="001666E1">
      <w:pPr>
        <w:rPr>
          <w:rFonts w:hint="eastAsia"/>
        </w:rPr>
      </w:pPr>
    </w:p>
    <w:p w14:paraId="31C9E748" w14:textId="77777777" w:rsidR="001666E1" w:rsidRDefault="001666E1">
      <w:pPr>
        <w:rPr>
          <w:rFonts w:hint="eastAsia"/>
        </w:rPr>
      </w:pPr>
      <w:r>
        <w:rPr>
          <w:rFonts w:hint="eastAsia"/>
        </w:rPr>
        <w:tab/>
        <w:t>如何正确使用央告</w:t>
      </w:r>
    </w:p>
    <w:p w14:paraId="738E4F82" w14:textId="77777777" w:rsidR="001666E1" w:rsidRDefault="001666E1">
      <w:pPr>
        <w:rPr>
          <w:rFonts w:hint="eastAsia"/>
        </w:rPr>
      </w:pPr>
    </w:p>
    <w:p w14:paraId="0010939E" w14:textId="77777777" w:rsidR="001666E1" w:rsidRDefault="001666E1">
      <w:pPr>
        <w:rPr>
          <w:rFonts w:hint="eastAsia"/>
        </w:rPr>
      </w:pPr>
    </w:p>
    <w:p w14:paraId="5FED6842" w14:textId="77777777" w:rsidR="001666E1" w:rsidRDefault="001666E1">
      <w:pPr>
        <w:rPr>
          <w:rFonts w:hint="eastAsia"/>
        </w:rPr>
      </w:pPr>
      <w:r>
        <w:rPr>
          <w:rFonts w:hint="eastAsia"/>
        </w:rPr>
        <w:tab/>
        <w:t>虽然“央告”是一个表达强烈请求的有效方式，但在实际应用中也需要考虑到场合和对象的选择。过于频繁或不当的使用可能会给人留下不好的印象，甚至造成误解。因此，在使用“央告”时，应该根据具体情况判断是否适合采用这种方式，并注意语气和态度的把握，确保既表达了自己真实的想法，又不会给对方带来不必要的压力。</w:t>
      </w:r>
    </w:p>
    <w:p w14:paraId="0609A24B" w14:textId="77777777" w:rsidR="001666E1" w:rsidRDefault="001666E1">
      <w:pPr>
        <w:rPr>
          <w:rFonts w:hint="eastAsia"/>
        </w:rPr>
      </w:pPr>
    </w:p>
    <w:p w14:paraId="39CCFF8F" w14:textId="77777777" w:rsidR="001666E1" w:rsidRDefault="001666E1">
      <w:pPr>
        <w:rPr>
          <w:rFonts w:hint="eastAsia"/>
        </w:rPr>
      </w:pPr>
    </w:p>
    <w:p w14:paraId="07EFFE1A" w14:textId="77777777" w:rsidR="001666E1" w:rsidRDefault="001666E1">
      <w:pPr>
        <w:rPr>
          <w:rFonts w:hint="eastAsia"/>
        </w:rPr>
      </w:pPr>
    </w:p>
    <w:p w14:paraId="53C169A3" w14:textId="77777777" w:rsidR="001666E1" w:rsidRDefault="001666E1">
      <w:pPr>
        <w:rPr>
          <w:rFonts w:hint="eastAsia"/>
        </w:rPr>
      </w:pPr>
      <w:r>
        <w:rPr>
          <w:rFonts w:hint="eastAsia"/>
        </w:rPr>
        <w:tab/>
        <w:t>最后的总结</w:t>
      </w:r>
    </w:p>
    <w:p w14:paraId="65BD78A9" w14:textId="77777777" w:rsidR="001666E1" w:rsidRDefault="001666E1">
      <w:pPr>
        <w:rPr>
          <w:rFonts w:hint="eastAsia"/>
        </w:rPr>
      </w:pPr>
    </w:p>
    <w:p w14:paraId="6F986DF9" w14:textId="77777777" w:rsidR="001666E1" w:rsidRDefault="001666E1">
      <w:pPr>
        <w:rPr>
          <w:rFonts w:hint="eastAsia"/>
        </w:rPr>
      </w:pPr>
    </w:p>
    <w:p w14:paraId="6C4EC2C4" w14:textId="77777777" w:rsidR="001666E1" w:rsidRDefault="001666E1">
      <w:pPr>
        <w:rPr>
          <w:rFonts w:hint="eastAsia"/>
        </w:rPr>
      </w:pPr>
      <w:r>
        <w:rPr>
          <w:rFonts w:hint="eastAsia"/>
        </w:rPr>
        <w:tab/>
        <w:t>“央告”不仅是汉语词汇宝库中一颗璀璨的明珠，也是中华文化和人际交往智慧的重要体现。无论是日常生活还是文学创作，恰当而得体地使用“央告”，都能够增进人与人之间的理解和沟通，促进和谐社会的构建。</w:t>
      </w:r>
    </w:p>
    <w:p w14:paraId="2DD3FD53" w14:textId="77777777" w:rsidR="001666E1" w:rsidRDefault="001666E1">
      <w:pPr>
        <w:rPr>
          <w:rFonts w:hint="eastAsia"/>
        </w:rPr>
      </w:pPr>
    </w:p>
    <w:p w14:paraId="71BE4B1C" w14:textId="77777777" w:rsidR="001666E1" w:rsidRDefault="001666E1">
      <w:pPr>
        <w:rPr>
          <w:rFonts w:hint="eastAsia"/>
        </w:rPr>
      </w:pPr>
    </w:p>
    <w:p w14:paraId="3DD929B2" w14:textId="77777777" w:rsidR="001666E1" w:rsidRDefault="001666E1">
      <w:pPr>
        <w:rPr>
          <w:rFonts w:hint="eastAsia"/>
        </w:rPr>
      </w:pPr>
      <w:r>
        <w:rPr>
          <w:rFonts w:hint="eastAsia"/>
        </w:rPr>
        <w:t>本文是由每日文章网(2345lzwz.cn)为大家创作</w:t>
      </w:r>
    </w:p>
    <w:p w14:paraId="5BA9AB21" w14:textId="2C546CA8" w:rsidR="00A950BB" w:rsidRDefault="00A950BB"/>
    <w:sectPr w:rsidR="00A95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BB"/>
    <w:rsid w:val="001666E1"/>
    <w:rsid w:val="00A950B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12BB-C1A9-4460-A5F0-8CF2E72B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0BB"/>
    <w:rPr>
      <w:rFonts w:cstheme="majorBidi"/>
      <w:color w:val="2F5496" w:themeColor="accent1" w:themeShade="BF"/>
      <w:sz w:val="28"/>
      <w:szCs w:val="28"/>
    </w:rPr>
  </w:style>
  <w:style w:type="character" w:customStyle="1" w:styleId="50">
    <w:name w:val="标题 5 字符"/>
    <w:basedOn w:val="a0"/>
    <w:link w:val="5"/>
    <w:uiPriority w:val="9"/>
    <w:semiHidden/>
    <w:rsid w:val="00A950BB"/>
    <w:rPr>
      <w:rFonts w:cstheme="majorBidi"/>
      <w:color w:val="2F5496" w:themeColor="accent1" w:themeShade="BF"/>
      <w:sz w:val="24"/>
    </w:rPr>
  </w:style>
  <w:style w:type="character" w:customStyle="1" w:styleId="60">
    <w:name w:val="标题 6 字符"/>
    <w:basedOn w:val="a0"/>
    <w:link w:val="6"/>
    <w:uiPriority w:val="9"/>
    <w:semiHidden/>
    <w:rsid w:val="00A950BB"/>
    <w:rPr>
      <w:rFonts w:cstheme="majorBidi"/>
      <w:b/>
      <w:bCs/>
      <w:color w:val="2F5496" w:themeColor="accent1" w:themeShade="BF"/>
    </w:rPr>
  </w:style>
  <w:style w:type="character" w:customStyle="1" w:styleId="70">
    <w:name w:val="标题 7 字符"/>
    <w:basedOn w:val="a0"/>
    <w:link w:val="7"/>
    <w:uiPriority w:val="9"/>
    <w:semiHidden/>
    <w:rsid w:val="00A950BB"/>
    <w:rPr>
      <w:rFonts w:cstheme="majorBidi"/>
      <w:b/>
      <w:bCs/>
      <w:color w:val="595959" w:themeColor="text1" w:themeTint="A6"/>
    </w:rPr>
  </w:style>
  <w:style w:type="character" w:customStyle="1" w:styleId="80">
    <w:name w:val="标题 8 字符"/>
    <w:basedOn w:val="a0"/>
    <w:link w:val="8"/>
    <w:uiPriority w:val="9"/>
    <w:semiHidden/>
    <w:rsid w:val="00A950BB"/>
    <w:rPr>
      <w:rFonts w:cstheme="majorBidi"/>
      <w:color w:val="595959" w:themeColor="text1" w:themeTint="A6"/>
    </w:rPr>
  </w:style>
  <w:style w:type="character" w:customStyle="1" w:styleId="90">
    <w:name w:val="标题 9 字符"/>
    <w:basedOn w:val="a0"/>
    <w:link w:val="9"/>
    <w:uiPriority w:val="9"/>
    <w:semiHidden/>
    <w:rsid w:val="00A950BB"/>
    <w:rPr>
      <w:rFonts w:eastAsiaTheme="majorEastAsia" w:cstheme="majorBidi"/>
      <w:color w:val="595959" w:themeColor="text1" w:themeTint="A6"/>
    </w:rPr>
  </w:style>
  <w:style w:type="paragraph" w:styleId="a3">
    <w:name w:val="Title"/>
    <w:basedOn w:val="a"/>
    <w:next w:val="a"/>
    <w:link w:val="a4"/>
    <w:uiPriority w:val="10"/>
    <w:qFormat/>
    <w:rsid w:val="00A95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0BB"/>
    <w:pPr>
      <w:spacing w:before="160"/>
      <w:jc w:val="center"/>
    </w:pPr>
    <w:rPr>
      <w:i/>
      <w:iCs/>
      <w:color w:val="404040" w:themeColor="text1" w:themeTint="BF"/>
    </w:rPr>
  </w:style>
  <w:style w:type="character" w:customStyle="1" w:styleId="a8">
    <w:name w:val="引用 字符"/>
    <w:basedOn w:val="a0"/>
    <w:link w:val="a7"/>
    <w:uiPriority w:val="29"/>
    <w:rsid w:val="00A950BB"/>
    <w:rPr>
      <w:i/>
      <w:iCs/>
      <w:color w:val="404040" w:themeColor="text1" w:themeTint="BF"/>
    </w:rPr>
  </w:style>
  <w:style w:type="paragraph" w:styleId="a9">
    <w:name w:val="List Paragraph"/>
    <w:basedOn w:val="a"/>
    <w:uiPriority w:val="34"/>
    <w:qFormat/>
    <w:rsid w:val="00A950BB"/>
    <w:pPr>
      <w:ind w:left="720"/>
      <w:contextualSpacing/>
    </w:pPr>
  </w:style>
  <w:style w:type="character" w:styleId="aa">
    <w:name w:val="Intense Emphasis"/>
    <w:basedOn w:val="a0"/>
    <w:uiPriority w:val="21"/>
    <w:qFormat/>
    <w:rsid w:val="00A950BB"/>
    <w:rPr>
      <w:i/>
      <w:iCs/>
      <w:color w:val="2F5496" w:themeColor="accent1" w:themeShade="BF"/>
    </w:rPr>
  </w:style>
  <w:style w:type="paragraph" w:styleId="ab">
    <w:name w:val="Intense Quote"/>
    <w:basedOn w:val="a"/>
    <w:next w:val="a"/>
    <w:link w:val="ac"/>
    <w:uiPriority w:val="30"/>
    <w:qFormat/>
    <w:rsid w:val="00A95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0BB"/>
    <w:rPr>
      <w:i/>
      <w:iCs/>
      <w:color w:val="2F5496" w:themeColor="accent1" w:themeShade="BF"/>
    </w:rPr>
  </w:style>
  <w:style w:type="character" w:styleId="ad">
    <w:name w:val="Intense Reference"/>
    <w:basedOn w:val="a0"/>
    <w:uiPriority w:val="32"/>
    <w:qFormat/>
    <w:rsid w:val="00A95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