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母爱无私的经典句子（歌颂母爱的名言）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以无条件的支持和理解，深深扎根于每个人的心中。母亲用她的温暖和包容，为孩子们创造了一个安全的成长环境。在这个特别的情感中，有许多经典的句子，真实而动人地表达了母爱的伟大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“母亲是孩子心灵的第一所学校”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母亲在孩子成长过程中的重要角色。母亲不仅仅是孩子的守护者，更是他们人生旅程中的第一位老师。在温暖的怀抱中，母亲教会孩子们如何去爱、去理解，以及如何面对生活的挑战。她们的言传身教，将一种无形的力量传递给孩子，让他们在未来的人生道路上更加自信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“没有哪种爱比母爱更伟大”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纯粹、最无私的情感之一。无论生活怎样艰难，母亲总是无怨无悔地付出自己的爱。她们在孩子身上倾注了无尽的期望与关怀，哪怕在逆境中，也会竭尽所能地为孩子创造最好的条件。这样的爱，超越了时间和空间，永远在孩子的心中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“母爱是世界上最美的旋律”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在母亲的怀抱中都能感受到那份独特的温暖与安全感。母亲的笑声、教导，甚至是那些轻声细语的叮咛，都构成了生命中最美的旋律。正是这些点点滴滴的瞬间，编织出孩子们对生活的美好期待。在无数个夜晚，母亲轻轻唱出的摇篮曲，仿佛是给予孩子们最好的保护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“母亲的爱如海洋般宽广”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浩瀚的海洋，深不可测且广袤无垠。她们的包容和理解，让孩子们在面对困境时，不再感到孤独。每当孩子遇到挫折，母亲总会在身旁给予鼓励与支持，帮助他们重新站起来。这种爱是一种无条件的承诺，永远不会因时间的推移而减弱，反而会随着孩子的成长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私而伟大，它如同阳光般温暖，如同大海般宽广。每一句歌颂母爱的名言，都是对母亲那份无私奉献的深情礼赞。让我们在生活中，珍惜这份珍贵的情感，感恩母亲的付出，并将这份爱传递给更多的人。无论岁月如何变迁，母爱始终是我们心灵最柔软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